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91" w:rsidRPr="00A60ACE" w:rsidRDefault="004C4D5C" w:rsidP="00845C91">
      <w:p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Dear </w:t>
      </w:r>
      <w:r w:rsidR="00845C91" w:rsidRPr="00A60ACE">
        <w:rPr>
          <w:rFonts w:eastAsia="Times New Roman" w:cstheme="minorHAnsi"/>
          <w:color w:val="000000"/>
          <w:shd w:val="clear" w:color="auto" w:fill="FFFFFF"/>
        </w:rPr>
        <w:t>Indian Hills Middle School Community,</w:t>
      </w:r>
    </w:p>
    <w:p w:rsidR="00845C91" w:rsidRPr="00A60ACE" w:rsidRDefault="00845C91" w:rsidP="00845C91">
      <w:pPr>
        <w:rPr>
          <w:rFonts w:eastAsia="Times New Roman" w:cstheme="minorHAnsi"/>
          <w:color w:val="000000"/>
          <w:shd w:val="clear" w:color="auto" w:fill="FFFFFF"/>
        </w:rPr>
      </w:pPr>
    </w:p>
    <w:p w:rsidR="00845C91" w:rsidRPr="00A60ACE" w:rsidRDefault="00845C91" w:rsidP="00845C91">
      <w:p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Please read through this document with your student so that you have an idea of what the school day will look like.  We are </w:t>
      </w:r>
      <w:r w:rsidR="009953C0">
        <w:rPr>
          <w:rFonts w:eastAsia="Times New Roman" w:cstheme="minorHAnsi"/>
          <w:color w:val="000000"/>
          <w:shd w:val="clear" w:color="auto" w:fill="FFFFFF"/>
        </w:rPr>
        <w:t>excited</w:t>
      </w:r>
      <w:r w:rsidRPr="00A60ACE">
        <w:rPr>
          <w:rFonts w:eastAsia="Times New Roman" w:cstheme="minorHAnsi"/>
          <w:color w:val="000000"/>
          <w:shd w:val="clear" w:color="auto" w:fill="FFFFFF"/>
        </w:rPr>
        <w:t xml:space="preserve"> to start the school year and give students an opportunity to learn in person once again.  The procedures below were designed to mitigate </w:t>
      </w:r>
      <w:r w:rsidR="009953C0">
        <w:rPr>
          <w:rFonts w:eastAsia="Times New Roman" w:cstheme="minorHAnsi"/>
          <w:color w:val="000000"/>
          <w:shd w:val="clear" w:color="auto" w:fill="FFFFFF"/>
        </w:rPr>
        <w:t xml:space="preserve">the risk of COVID-19 </w:t>
      </w:r>
      <w:r w:rsidRPr="00A60ACE">
        <w:rPr>
          <w:rFonts w:eastAsia="Times New Roman" w:cstheme="minorHAnsi"/>
          <w:color w:val="000000"/>
          <w:shd w:val="clear" w:color="auto" w:fill="FFFFFF"/>
        </w:rPr>
        <w:t xml:space="preserve">according to state and district guidelines.  </w:t>
      </w:r>
    </w:p>
    <w:p w:rsidR="00A60ACE" w:rsidRPr="00A60ACE" w:rsidRDefault="00A60ACE" w:rsidP="00845C91">
      <w:pPr>
        <w:rPr>
          <w:rFonts w:eastAsia="Times New Roman" w:cstheme="minorHAnsi"/>
          <w:color w:val="000000"/>
          <w:shd w:val="clear" w:color="auto" w:fill="FFFFFF"/>
        </w:rPr>
      </w:pPr>
    </w:p>
    <w:p w:rsidR="00A60ACE" w:rsidRPr="00A60ACE" w:rsidRDefault="00A60ACE" w:rsidP="00845C91">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Before Coming to School</w:t>
      </w:r>
    </w:p>
    <w:p w:rsidR="009953C0" w:rsidRPr="009953C0" w:rsidRDefault="00A60ACE" w:rsidP="009953C0">
      <w:pPr>
        <w:pStyle w:val="ListParagraph"/>
        <w:numPr>
          <w:ilvl w:val="0"/>
          <w:numId w:val="11"/>
        </w:numPr>
        <w:rPr>
          <w:rFonts w:eastAsia="Times New Roman" w:cstheme="minorHAnsi"/>
          <w:color w:val="000000"/>
          <w:shd w:val="clear" w:color="auto" w:fill="FFFFFF"/>
        </w:rPr>
      </w:pPr>
      <w:r w:rsidRPr="00EB5984">
        <w:rPr>
          <w:rFonts w:eastAsia="Times New Roman" w:cstheme="minorHAnsi"/>
          <w:color w:val="000000"/>
          <w:shd w:val="clear" w:color="auto" w:fill="FFFFFF"/>
        </w:rPr>
        <w:t>Complete the Canyons School District Daily Symptom Checker – Back-to-School Routine</w:t>
      </w:r>
      <w:r w:rsidR="009953C0">
        <w:rPr>
          <w:rFonts w:eastAsia="Times New Roman" w:cstheme="minorHAnsi"/>
          <w:color w:val="000000"/>
          <w:shd w:val="clear" w:color="auto" w:fill="FFFFFF"/>
        </w:rPr>
        <w:t xml:space="preserve"> (available on the IHMS website).</w:t>
      </w:r>
    </w:p>
    <w:p w:rsidR="00EB5984" w:rsidRDefault="00EB5984" w:rsidP="00845C91">
      <w:pPr>
        <w:rPr>
          <w:rFonts w:eastAsia="Times New Roman" w:cstheme="minorHAnsi"/>
          <w:color w:val="000000"/>
          <w:shd w:val="clear" w:color="auto" w:fill="FFFFFF"/>
        </w:rPr>
      </w:pPr>
    </w:p>
    <w:p w:rsidR="00EB5984" w:rsidRPr="00EB5984" w:rsidRDefault="00EB5984" w:rsidP="00845C91">
      <w:pPr>
        <w:rPr>
          <w:rFonts w:eastAsia="Times New Roman" w:cstheme="minorHAnsi"/>
          <w:b/>
          <w:color w:val="000000"/>
          <w:u w:val="single"/>
          <w:shd w:val="clear" w:color="auto" w:fill="FFFFFF"/>
        </w:rPr>
      </w:pPr>
      <w:r w:rsidRPr="00EB5984">
        <w:rPr>
          <w:rFonts w:eastAsia="Times New Roman" w:cstheme="minorHAnsi"/>
          <w:b/>
          <w:color w:val="000000"/>
          <w:u w:val="single"/>
          <w:shd w:val="clear" w:color="auto" w:fill="FFFFFF"/>
        </w:rPr>
        <w:t xml:space="preserve">Face </w:t>
      </w:r>
      <w:r w:rsidR="00353A24">
        <w:rPr>
          <w:rFonts w:eastAsia="Times New Roman" w:cstheme="minorHAnsi"/>
          <w:b/>
          <w:color w:val="000000"/>
          <w:u w:val="single"/>
          <w:shd w:val="clear" w:color="auto" w:fill="FFFFFF"/>
        </w:rPr>
        <w:t>Covering</w:t>
      </w:r>
    </w:p>
    <w:p w:rsidR="00EB5984" w:rsidRPr="00EB5984" w:rsidRDefault="00EB5984" w:rsidP="00EB5984">
      <w:pPr>
        <w:pStyle w:val="ListParagraph"/>
        <w:numPr>
          <w:ilvl w:val="0"/>
          <w:numId w:val="10"/>
        </w:numPr>
        <w:rPr>
          <w:rFonts w:eastAsia="Times New Roman" w:cstheme="minorHAnsi"/>
          <w:color w:val="000000"/>
          <w:shd w:val="clear" w:color="auto" w:fill="FFFFFF"/>
        </w:rPr>
      </w:pPr>
      <w:r w:rsidRPr="00EB5984">
        <w:rPr>
          <w:rFonts w:eastAsia="Times New Roman" w:cstheme="minorHAnsi"/>
          <w:color w:val="000000"/>
          <w:shd w:val="clear" w:color="auto" w:fill="FFFFFF"/>
        </w:rPr>
        <w:t xml:space="preserve">Face </w:t>
      </w:r>
      <w:r w:rsidR="00353A24">
        <w:rPr>
          <w:rFonts w:eastAsia="Times New Roman" w:cstheme="minorHAnsi"/>
          <w:color w:val="000000"/>
          <w:shd w:val="clear" w:color="auto" w:fill="FFFFFF"/>
        </w:rPr>
        <w:t>masks or face mask/shield combination</w:t>
      </w:r>
      <w:r>
        <w:rPr>
          <w:rFonts w:eastAsia="Times New Roman" w:cstheme="minorHAnsi"/>
          <w:color w:val="000000"/>
          <w:shd w:val="clear" w:color="auto" w:fill="FFFFFF"/>
        </w:rPr>
        <w:t xml:space="preserve"> that cover the mouth and nose </w:t>
      </w:r>
      <w:r w:rsidRPr="00EB5984">
        <w:rPr>
          <w:rFonts w:eastAsia="Times New Roman" w:cstheme="minorHAnsi"/>
          <w:color w:val="000000"/>
          <w:shd w:val="clear" w:color="auto" w:fill="FFFFFF"/>
        </w:rPr>
        <w:t>are required to be worn once a student is on school property, as directed by Governor Herbert.</w:t>
      </w:r>
    </w:p>
    <w:p w:rsidR="00845C91" w:rsidRPr="00A60ACE" w:rsidRDefault="00845C91" w:rsidP="00845C91">
      <w:pPr>
        <w:rPr>
          <w:rFonts w:eastAsia="Times New Roman" w:cstheme="minorHAnsi"/>
          <w:color w:val="000000"/>
          <w:shd w:val="clear" w:color="auto" w:fill="FFFFFF"/>
        </w:rPr>
      </w:pPr>
    </w:p>
    <w:p w:rsidR="003146F5" w:rsidRPr="00A60ACE" w:rsidRDefault="003146F5" w:rsidP="00845C91">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School Entry to Begin the Day</w:t>
      </w:r>
    </w:p>
    <w:p w:rsidR="00845C91" w:rsidRPr="00A60ACE" w:rsidRDefault="009953C0" w:rsidP="00430BC1">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 xml:space="preserve">On </w:t>
      </w:r>
      <w:r w:rsidRPr="009953C0">
        <w:rPr>
          <w:rFonts w:eastAsia="Times New Roman" w:cstheme="minorHAnsi"/>
          <w:b/>
          <w:color w:val="000000"/>
          <w:shd w:val="clear" w:color="auto" w:fill="FFFFFF"/>
        </w:rPr>
        <w:t>M-Th</w:t>
      </w:r>
      <w:r w:rsidR="00845C91" w:rsidRPr="00A60ACE">
        <w:rPr>
          <w:rFonts w:eastAsia="Times New Roman" w:cstheme="minorHAnsi"/>
          <w:color w:val="000000"/>
          <w:shd w:val="clear" w:color="auto" w:fill="FFFFFF"/>
        </w:rPr>
        <w:t xml:space="preserve">, </w:t>
      </w:r>
      <w:r w:rsidR="00891F2F">
        <w:rPr>
          <w:rFonts w:eastAsia="Times New Roman" w:cstheme="minorHAnsi"/>
          <w:color w:val="000000"/>
          <w:shd w:val="clear" w:color="auto" w:fill="FFFFFF"/>
        </w:rPr>
        <w:t>from</w:t>
      </w:r>
      <w:r w:rsidR="00845C91" w:rsidRPr="00A60ACE">
        <w:rPr>
          <w:rFonts w:eastAsia="Times New Roman" w:cstheme="minorHAnsi"/>
          <w:color w:val="000000"/>
          <w:shd w:val="clear" w:color="auto" w:fill="FFFFFF"/>
        </w:rPr>
        <w:t xml:space="preserve"> </w:t>
      </w:r>
      <w:r w:rsidR="00845C91" w:rsidRPr="00891F2F">
        <w:rPr>
          <w:rFonts w:eastAsia="Times New Roman" w:cstheme="minorHAnsi"/>
          <w:b/>
          <w:color w:val="000000"/>
          <w:shd w:val="clear" w:color="auto" w:fill="FFFFFF"/>
        </w:rPr>
        <w:t>7:30 am</w:t>
      </w:r>
      <w:r w:rsidR="00891F2F" w:rsidRPr="00891F2F">
        <w:rPr>
          <w:rFonts w:eastAsia="Times New Roman" w:cstheme="minorHAnsi"/>
          <w:b/>
          <w:color w:val="000000"/>
          <w:shd w:val="clear" w:color="auto" w:fill="FFFFFF"/>
        </w:rPr>
        <w:t xml:space="preserve"> to 8:10 am</w:t>
      </w:r>
      <w:r w:rsidR="00891F2F">
        <w:rPr>
          <w:rFonts w:eastAsia="Times New Roman" w:cstheme="minorHAnsi"/>
          <w:color w:val="000000"/>
          <w:shd w:val="clear" w:color="auto" w:fill="FFFFFF"/>
        </w:rPr>
        <w:t xml:space="preserve">, and </w:t>
      </w:r>
      <w:r w:rsidR="00845C91" w:rsidRPr="00891F2F">
        <w:rPr>
          <w:rFonts w:eastAsia="Times New Roman" w:cstheme="minorHAnsi"/>
          <w:b/>
          <w:color w:val="000000"/>
          <w:shd w:val="clear" w:color="auto" w:fill="FFFFFF"/>
        </w:rPr>
        <w:t>Friday</w:t>
      </w:r>
      <w:r w:rsidR="00DC6227">
        <w:rPr>
          <w:rFonts w:eastAsia="Times New Roman" w:cstheme="minorHAnsi"/>
          <w:color w:val="000000"/>
          <w:shd w:val="clear" w:color="auto" w:fill="FFFFFF"/>
        </w:rPr>
        <w:t>, from</w:t>
      </w:r>
      <w:r w:rsidR="00891F2F">
        <w:rPr>
          <w:rFonts w:eastAsia="Times New Roman" w:cstheme="minorHAnsi"/>
          <w:color w:val="000000"/>
          <w:shd w:val="clear" w:color="auto" w:fill="FFFFFF"/>
        </w:rPr>
        <w:t xml:space="preserve"> </w:t>
      </w:r>
      <w:r w:rsidR="00891F2F" w:rsidRPr="00891F2F">
        <w:rPr>
          <w:rFonts w:eastAsia="Times New Roman" w:cstheme="minorHAnsi"/>
          <w:b/>
          <w:color w:val="000000"/>
          <w:shd w:val="clear" w:color="auto" w:fill="FFFFFF"/>
        </w:rPr>
        <w:t>9:00 am</w:t>
      </w:r>
      <w:r w:rsidR="00DC6227">
        <w:rPr>
          <w:rFonts w:eastAsia="Times New Roman" w:cstheme="minorHAnsi"/>
          <w:b/>
          <w:color w:val="000000"/>
          <w:shd w:val="clear" w:color="auto" w:fill="FFFFFF"/>
        </w:rPr>
        <w:t xml:space="preserve"> to 9:40 am</w:t>
      </w:r>
      <w:r w:rsidR="00891F2F">
        <w:rPr>
          <w:rFonts w:eastAsia="Times New Roman" w:cstheme="minorHAnsi"/>
          <w:color w:val="000000"/>
          <w:shd w:val="clear" w:color="auto" w:fill="FFFFFF"/>
        </w:rPr>
        <w:t>, s</w:t>
      </w:r>
      <w:r w:rsidR="00845C91" w:rsidRPr="00A60ACE">
        <w:rPr>
          <w:rFonts w:eastAsia="Times New Roman" w:cstheme="minorHAnsi"/>
          <w:color w:val="000000"/>
          <w:shd w:val="clear" w:color="auto" w:fill="FFFFFF"/>
        </w:rPr>
        <w:t>tudents will enter through the following locations:</w:t>
      </w:r>
    </w:p>
    <w:p w:rsidR="00845C91" w:rsidRPr="00A60ACE" w:rsidRDefault="00845C91" w:rsidP="00430BC1">
      <w:pPr>
        <w:pStyle w:val="ListParagraph"/>
        <w:numPr>
          <w:ilvl w:val="1"/>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6</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grade will enter through the North 200 hallway entrance.</w:t>
      </w:r>
    </w:p>
    <w:p w:rsidR="00845C91" w:rsidRPr="00A60ACE" w:rsidRDefault="00845C91" w:rsidP="00430BC1">
      <w:pPr>
        <w:pStyle w:val="ListParagraph"/>
        <w:numPr>
          <w:ilvl w:val="1"/>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7</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grade will enter through the East 400 entrance.</w:t>
      </w:r>
    </w:p>
    <w:p w:rsidR="00845C91" w:rsidRDefault="00845C91" w:rsidP="00430BC1">
      <w:pPr>
        <w:pStyle w:val="ListParagraph"/>
        <w:numPr>
          <w:ilvl w:val="1"/>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8</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grade will enter through the East 600 entrance.</w:t>
      </w:r>
    </w:p>
    <w:p w:rsidR="00891F2F" w:rsidRDefault="00891F2F" w:rsidP="00891F2F">
      <w:pPr>
        <w:rPr>
          <w:rFonts w:eastAsia="Times New Roman" w:cstheme="minorHAnsi"/>
          <w:color w:val="000000"/>
          <w:shd w:val="clear" w:color="auto" w:fill="FFFFFF"/>
        </w:rPr>
      </w:pPr>
      <w:r>
        <w:rPr>
          <w:rFonts w:eastAsia="Times New Roman" w:cstheme="minorHAnsi"/>
          <w:color w:val="000000"/>
          <w:shd w:val="clear" w:color="auto" w:fill="FFFFFF"/>
        </w:rPr>
        <w:t>These entrances will be clearly marked with large banner signs to help show student the correct entrance.</w:t>
      </w:r>
    </w:p>
    <w:p w:rsidR="00891F2F" w:rsidRPr="00891F2F" w:rsidRDefault="00891F2F" w:rsidP="00891F2F">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 xml:space="preserve">If students arrive later than </w:t>
      </w:r>
      <w:r w:rsidRPr="00891F2F">
        <w:rPr>
          <w:rFonts w:eastAsia="Times New Roman" w:cstheme="minorHAnsi"/>
          <w:b/>
          <w:color w:val="000000"/>
          <w:shd w:val="clear" w:color="auto" w:fill="FFFFFF"/>
        </w:rPr>
        <w:t>8:10 am M-Th</w:t>
      </w:r>
      <w:r>
        <w:rPr>
          <w:rFonts w:eastAsia="Times New Roman" w:cstheme="minorHAnsi"/>
          <w:color w:val="000000"/>
          <w:shd w:val="clear" w:color="auto" w:fill="FFFFFF"/>
        </w:rPr>
        <w:t xml:space="preserve">, or </w:t>
      </w:r>
      <w:r w:rsidRPr="00891F2F">
        <w:rPr>
          <w:rFonts w:eastAsia="Times New Roman" w:cstheme="minorHAnsi"/>
          <w:b/>
          <w:color w:val="000000"/>
          <w:shd w:val="clear" w:color="auto" w:fill="FFFFFF"/>
        </w:rPr>
        <w:t>9:40 on Friday</w:t>
      </w:r>
      <w:r>
        <w:rPr>
          <w:rFonts w:eastAsia="Times New Roman" w:cstheme="minorHAnsi"/>
          <w:color w:val="000000"/>
          <w:shd w:val="clear" w:color="auto" w:fill="FFFFFF"/>
        </w:rPr>
        <w:t>, students will enter through the main office to check in.</w:t>
      </w:r>
    </w:p>
    <w:p w:rsidR="00845C91" w:rsidRPr="00A60ACE" w:rsidRDefault="00845C91" w:rsidP="00845C91">
      <w:pPr>
        <w:pStyle w:val="ListParagraph"/>
        <w:numPr>
          <w:ilvl w:val="0"/>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Each entrance is clearly marked with large banner signs to help with the proper entrance identification.</w:t>
      </w:r>
    </w:p>
    <w:p w:rsidR="00EB5984" w:rsidRDefault="00845C91" w:rsidP="00430BC1">
      <w:pPr>
        <w:pStyle w:val="ListParagraph"/>
        <w:numPr>
          <w:ilvl w:val="0"/>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Once a student enters, they will proceed directly to their first period classroom, </w:t>
      </w:r>
      <w:r w:rsidR="003146F5" w:rsidRPr="00A60ACE">
        <w:rPr>
          <w:rFonts w:eastAsia="Times New Roman" w:cstheme="minorHAnsi"/>
          <w:color w:val="000000"/>
          <w:shd w:val="clear" w:color="auto" w:fill="FFFFFF"/>
        </w:rPr>
        <w:t>main office for official business or assistance, a prearranged meeting with a teacher for academic help, the media center (if available)</w:t>
      </w:r>
      <w:r w:rsidR="00EB5984">
        <w:rPr>
          <w:rFonts w:eastAsia="Times New Roman" w:cstheme="minorHAnsi"/>
          <w:color w:val="000000"/>
          <w:shd w:val="clear" w:color="auto" w:fill="FFFFFF"/>
        </w:rPr>
        <w:t>,</w:t>
      </w:r>
      <w:r w:rsidR="004E5479">
        <w:rPr>
          <w:rFonts w:eastAsia="Times New Roman" w:cstheme="minorHAnsi"/>
          <w:color w:val="000000"/>
          <w:shd w:val="clear" w:color="auto" w:fill="FFFFFF"/>
        </w:rPr>
        <w:t xml:space="preserve"> </w:t>
      </w:r>
      <w:r w:rsidR="003146F5" w:rsidRPr="00A60ACE">
        <w:rPr>
          <w:rFonts w:eastAsia="Times New Roman" w:cstheme="minorHAnsi"/>
          <w:color w:val="000000"/>
          <w:shd w:val="clear" w:color="auto" w:fill="FFFFFF"/>
        </w:rPr>
        <w:t xml:space="preserve"> </w:t>
      </w:r>
      <w:r w:rsidRPr="00A60ACE">
        <w:rPr>
          <w:rFonts w:eastAsia="Times New Roman" w:cstheme="minorHAnsi"/>
          <w:color w:val="000000"/>
          <w:shd w:val="clear" w:color="auto" w:fill="FFFFFF"/>
        </w:rPr>
        <w:t xml:space="preserve">or to the cafeteria for breakfast. </w:t>
      </w:r>
    </w:p>
    <w:p w:rsidR="00430BC1" w:rsidRPr="00A60ACE" w:rsidRDefault="00EB5984" w:rsidP="00430BC1">
      <w:pPr>
        <w:pStyle w:val="ListParagraph"/>
        <w:numPr>
          <w:ilvl w:val="0"/>
          <w:numId w:val="1"/>
        </w:numPr>
        <w:rPr>
          <w:rFonts w:eastAsia="Times New Roman" w:cstheme="minorHAnsi"/>
          <w:color w:val="000000"/>
          <w:shd w:val="clear" w:color="auto" w:fill="FFFFFF"/>
        </w:rPr>
      </w:pPr>
      <w:r>
        <w:rPr>
          <w:rFonts w:eastAsia="Times New Roman" w:cstheme="minorHAnsi"/>
          <w:color w:val="000000"/>
          <w:shd w:val="clear" w:color="auto" w:fill="FFFFFF"/>
        </w:rPr>
        <w:t xml:space="preserve">Students </w:t>
      </w:r>
      <w:r w:rsidR="00DC6227">
        <w:rPr>
          <w:rFonts w:eastAsia="Times New Roman" w:cstheme="minorHAnsi"/>
          <w:color w:val="000000"/>
          <w:shd w:val="clear" w:color="auto" w:fill="FFFFFF"/>
        </w:rPr>
        <w:t>may</w:t>
      </w:r>
      <w:r>
        <w:rPr>
          <w:rFonts w:eastAsia="Times New Roman" w:cstheme="minorHAnsi"/>
          <w:color w:val="000000"/>
          <w:shd w:val="clear" w:color="auto" w:fill="FFFFFF"/>
        </w:rPr>
        <w:t xml:space="preserve"> drop off a</w:t>
      </w:r>
      <w:r w:rsidR="00DC6227">
        <w:rPr>
          <w:rFonts w:eastAsia="Times New Roman" w:cstheme="minorHAnsi"/>
          <w:color w:val="000000"/>
          <w:shd w:val="clear" w:color="auto" w:fill="FFFFFF"/>
        </w:rPr>
        <w:t xml:space="preserve"> musical</w:t>
      </w:r>
      <w:r>
        <w:rPr>
          <w:rFonts w:eastAsia="Times New Roman" w:cstheme="minorHAnsi"/>
          <w:color w:val="000000"/>
          <w:shd w:val="clear" w:color="auto" w:fill="FFFFFF"/>
        </w:rPr>
        <w:t xml:space="preserve"> instrument</w:t>
      </w:r>
      <w:r w:rsidR="00DC6227">
        <w:rPr>
          <w:rFonts w:eastAsia="Times New Roman" w:cstheme="minorHAnsi"/>
          <w:color w:val="000000"/>
          <w:shd w:val="clear" w:color="auto" w:fill="FFFFFF"/>
        </w:rPr>
        <w:t xml:space="preserve"> and</w:t>
      </w:r>
      <w:r>
        <w:rPr>
          <w:rFonts w:eastAsia="Times New Roman" w:cstheme="minorHAnsi"/>
          <w:color w:val="000000"/>
          <w:shd w:val="clear" w:color="auto" w:fill="FFFFFF"/>
        </w:rPr>
        <w:t xml:space="preserve"> </w:t>
      </w:r>
      <w:r w:rsidR="00DC6227">
        <w:rPr>
          <w:rFonts w:eastAsia="Times New Roman" w:cstheme="minorHAnsi"/>
          <w:color w:val="000000"/>
          <w:shd w:val="clear" w:color="auto" w:fill="FFFFFF"/>
        </w:rPr>
        <w:t>then</w:t>
      </w:r>
      <w:bookmarkStart w:id="0" w:name="_GoBack"/>
      <w:bookmarkEnd w:id="0"/>
      <w:r>
        <w:rPr>
          <w:rFonts w:eastAsia="Times New Roman" w:cstheme="minorHAnsi"/>
          <w:color w:val="000000"/>
          <w:shd w:val="clear" w:color="auto" w:fill="FFFFFF"/>
        </w:rPr>
        <w:t xml:space="preserve"> go directly to one of the areas listed above</w:t>
      </w:r>
      <w:r w:rsidR="004E5479">
        <w:rPr>
          <w:rFonts w:eastAsia="Times New Roman" w:cstheme="minorHAnsi"/>
          <w:color w:val="000000"/>
          <w:shd w:val="clear" w:color="auto" w:fill="FFFFFF"/>
        </w:rPr>
        <w:t>.</w:t>
      </w:r>
    </w:p>
    <w:p w:rsidR="00430BC1" w:rsidRPr="00A60ACE" w:rsidRDefault="00845C91" w:rsidP="00430BC1">
      <w:pPr>
        <w:pStyle w:val="ListParagraph"/>
        <w:numPr>
          <w:ilvl w:val="0"/>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eating breakfast will be expected to eat in a timely manner and proceed directly to their first period classroom.  </w:t>
      </w:r>
    </w:p>
    <w:p w:rsidR="00430BC1" w:rsidRPr="00A60ACE" w:rsidRDefault="00845C91" w:rsidP="00430BC1">
      <w:pPr>
        <w:pStyle w:val="ListParagraph"/>
        <w:numPr>
          <w:ilvl w:val="0"/>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may opt to wait outside until they are ready to proceed directly to their first period classroom.  </w:t>
      </w:r>
    </w:p>
    <w:p w:rsidR="00845C91" w:rsidRPr="00A60ACE" w:rsidRDefault="003146F5" w:rsidP="00430BC1">
      <w:pPr>
        <w:pStyle w:val="ListParagraph"/>
        <w:numPr>
          <w:ilvl w:val="0"/>
          <w:numId w:val="1"/>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Once again, building access will begin at </w:t>
      </w:r>
      <w:r w:rsidRPr="004E5479">
        <w:rPr>
          <w:rFonts w:eastAsia="Times New Roman" w:cstheme="minorHAnsi"/>
          <w:b/>
          <w:color w:val="000000"/>
          <w:shd w:val="clear" w:color="auto" w:fill="FFFFFF"/>
        </w:rPr>
        <w:t>7:30am M-Th and 9:00 am on Friday</w:t>
      </w:r>
      <w:r w:rsidR="004E5479">
        <w:rPr>
          <w:rFonts w:eastAsia="Times New Roman" w:cstheme="minorHAnsi"/>
          <w:b/>
          <w:color w:val="000000"/>
          <w:shd w:val="clear" w:color="auto" w:fill="FFFFFF"/>
        </w:rPr>
        <w:t>.</w:t>
      </w:r>
    </w:p>
    <w:p w:rsidR="00430BC1" w:rsidRPr="00A60ACE" w:rsidRDefault="00430BC1" w:rsidP="00845C91">
      <w:pPr>
        <w:rPr>
          <w:rFonts w:eastAsia="Times New Roman" w:cstheme="minorHAnsi"/>
          <w:b/>
          <w:color w:val="000000"/>
          <w:u w:val="single"/>
          <w:shd w:val="clear" w:color="auto" w:fill="FFFFFF"/>
        </w:rPr>
      </w:pPr>
    </w:p>
    <w:p w:rsidR="003146F5" w:rsidRPr="00A60ACE" w:rsidRDefault="003146F5" w:rsidP="00845C91">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Classroom Entry – Every Period</w:t>
      </w:r>
    </w:p>
    <w:p w:rsidR="00430BC1" w:rsidRPr="00A60ACE" w:rsidRDefault="003146F5" w:rsidP="00430BC1">
      <w:pPr>
        <w:pStyle w:val="ListParagraph"/>
        <w:numPr>
          <w:ilvl w:val="0"/>
          <w:numId w:val="4"/>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will sanitize their hands </w:t>
      </w:r>
      <w:r w:rsidR="007C485A" w:rsidRPr="00A60ACE">
        <w:rPr>
          <w:rFonts w:eastAsia="Times New Roman" w:cstheme="minorHAnsi"/>
          <w:color w:val="000000"/>
          <w:shd w:val="clear" w:color="auto" w:fill="FFFFFF"/>
        </w:rPr>
        <w:t xml:space="preserve">upon entry </w:t>
      </w:r>
      <w:r w:rsidRPr="00A60ACE">
        <w:rPr>
          <w:rFonts w:eastAsia="Times New Roman" w:cstheme="minorHAnsi"/>
          <w:color w:val="000000"/>
          <w:shd w:val="clear" w:color="auto" w:fill="FFFFFF"/>
        </w:rPr>
        <w:t xml:space="preserve">(each classroom has a dispenser) and proceed directly to their assigned seat with their required material.  </w:t>
      </w:r>
    </w:p>
    <w:p w:rsidR="00430BC1" w:rsidRPr="00A60ACE" w:rsidRDefault="003146F5" w:rsidP="00430BC1">
      <w:pPr>
        <w:pStyle w:val="ListParagraph"/>
        <w:numPr>
          <w:ilvl w:val="0"/>
          <w:numId w:val="4"/>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will stow their backpacks in the designated area for each class.  </w:t>
      </w:r>
    </w:p>
    <w:p w:rsidR="003146F5" w:rsidRPr="00A60ACE" w:rsidRDefault="003146F5" w:rsidP="00430BC1">
      <w:pPr>
        <w:pStyle w:val="ListParagraph"/>
        <w:numPr>
          <w:ilvl w:val="0"/>
          <w:numId w:val="4"/>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Cell phones will remain in the student’s backpack </w:t>
      </w:r>
      <w:r w:rsidR="004E5479">
        <w:rPr>
          <w:rFonts w:eastAsia="Times New Roman" w:cstheme="minorHAnsi"/>
          <w:color w:val="000000"/>
          <w:shd w:val="clear" w:color="auto" w:fill="FFFFFF"/>
        </w:rPr>
        <w:t xml:space="preserve">either silenced or turned off </w:t>
      </w:r>
      <w:r w:rsidRPr="00A60ACE">
        <w:rPr>
          <w:rFonts w:eastAsia="Times New Roman" w:cstheme="minorHAnsi"/>
          <w:color w:val="000000"/>
          <w:shd w:val="clear" w:color="auto" w:fill="FFFFFF"/>
        </w:rPr>
        <w:t xml:space="preserve">and are not allowed to be used </w:t>
      </w:r>
      <w:r w:rsidR="00A60ACE" w:rsidRPr="00A60ACE">
        <w:rPr>
          <w:rFonts w:eastAsia="Times New Roman" w:cstheme="minorHAnsi"/>
          <w:color w:val="000000"/>
          <w:shd w:val="clear" w:color="auto" w:fill="FFFFFF"/>
        </w:rPr>
        <w:t>class time</w:t>
      </w:r>
      <w:r w:rsidRPr="00A60ACE">
        <w:rPr>
          <w:rFonts w:eastAsia="Times New Roman" w:cstheme="minorHAnsi"/>
          <w:color w:val="000000"/>
          <w:shd w:val="clear" w:color="auto" w:fill="FFFFFF"/>
        </w:rPr>
        <w:t>.</w:t>
      </w:r>
    </w:p>
    <w:p w:rsidR="003146F5" w:rsidRPr="00A60ACE" w:rsidRDefault="003146F5" w:rsidP="00845C91">
      <w:pPr>
        <w:rPr>
          <w:rFonts w:eastAsia="Times New Roman" w:cstheme="minorHAnsi"/>
          <w:color w:val="000000"/>
          <w:shd w:val="clear" w:color="auto" w:fill="FFFFFF"/>
        </w:rPr>
      </w:pPr>
    </w:p>
    <w:p w:rsidR="003146F5" w:rsidRPr="00A60ACE" w:rsidRDefault="003146F5" w:rsidP="00845C91">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Classroom Exit – Every Period</w:t>
      </w:r>
    </w:p>
    <w:p w:rsidR="00430BC1" w:rsidRPr="00A60ACE" w:rsidRDefault="003146F5" w:rsidP="00430BC1">
      <w:pPr>
        <w:pStyle w:val="ListParagraph"/>
        <w:numPr>
          <w:ilvl w:val="0"/>
          <w:numId w:val="5"/>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will </w:t>
      </w:r>
      <w:r w:rsidR="00B91AF3">
        <w:rPr>
          <w:rFonts w:eastAsia="Times New Roman" w:cstheme="minorHAnsi"/>
          <w:color w:val="000000"/>
          <w:shd w:val="clear" w:color="auto" w:fill="FFFFFF"/>
        </w:rPr>
        <w:t>end the class by</w:t>
      </w:r>
      <w:r w:rsidRPr="00A60ACE">
        <w:rPr>
          <w:rFonts w:eastAsia="Times New Roman" w:cstheme="minorHAnsi"/>
          <w:color w:val="000000"/>
          <w:shd w:val="clear" w:color="auto" w:fill="FFFFFF"/>
        </w:rPr>
        <w:t xml:space="preserve"> sanitizing with approximately 5 minutes remaining in the period.  Students will pack their bags and stand next to their chair.  </w:t>
      </w:r>
    </w:p>
    <w:p w:rsidR="00C52BDD" w:rsidRPr="004E5479" w:rsidRDefault="004E5479" w:rsidP="00AE2933">
      <w:pPr>
        <w:pStyle w:val="ListParagraph"/>
        <w:numPr>
          <w:ilvl w:val="0"/>
          <w:numId w:val="5"/>
        </w:numPr>
        <w:rPr>
          <w:rFonts w:cstheme="minorHAnsi"/>
        </w:rPr>
      </w:pPr>
      <w:r w:rsidRPr="004E5479">
        <w:rPr>
          <w:rFonts w:eastAsia="Times New Roman" w:cstheme="minorHAnsi"/>
          <w:color w:val="000000"/>
          <w:shd w:val="clear" w:color="auto" w:fill="FFFFFF"/>
        </w:rPr>
        <w:t xml:space="preserve">One volunteer </w:t>
      </w:r>
      <w:r w:rsidR="003146F5" w:rsidRPr="004E5479">
        <w:rPr>
          <w:rFonts w:eastAsia="Times New Roman" w:cstheme="minorHAnsi"/>
          <w:color w:val="000000"/>
          <w:shd w:val="clear" w:color="auto" w:fill="FFFFFF"/>
        </w:rPr>
        <w:t>student will be responsible for spraying each seat and desk</w:t>
      </w:r>
      <w:r w:rsidRPr="004E5479">
        <w:rPr>
          <w:rFonts w:eastAsia="Times New Roman" w:cstheme="minorHAnsi"/>
          <w:color w:val="000000"/>
          <w:shd w:val="clear" w:color="auto" w:fill="FFFFFF"/>
        </w:rPr>
        <w:t xml:space="preserve"> </w:t>
      </w:r>
      <w:r w:rsidR="003146F5" w:rsidRPr="004E5479">
        <w:rPr>
          <w:rFonts w:eastAsia="Times New Roman" w:cstheme="minorHAnsi"/>
          <w:color w:val="000000"/>
          <w:shd w:val="clear" w:color="auto" w:fill="FFFFFF"/>
        </w:rPr>
        <w:t xml:space="preserve">and </w:t>
      </w:r>
      <w:r w:rsidRPr="004E5479">
        <w:rPr>
          <w:rFonts w:eastAsia="Times New Roman" w:cstheme="minorHAnsi"/>
          <w:color w:val="000000"/>
          <w:shd w:val="clear" w:color="auto" w:fill="FFFFFF"/>
        </w:rPr>
        <w:t xml:space="preserve">a second volunteer student will </w:t>
      </w:r>
      <w:r w:rsidR="003146F5" w:rsidRPr="004E5479">
        <w:rPr>
          <w:rFonts w:eastAsia="Times New Roman" w:cstheme="minorHAnsi"/>
          <w:color w:val="000000"/>
          <w:shd w:val="clear" w:color="auto" w:fill="FFFFFF"/>
        </w:rPr>
        <w:t>us</w:t>
      </w:r>
      <w:r w:rsidRPr="004E5479">
        <w:rPr>
          <w:rFonts w:eastAsia="Times New Roman" w:cstheme="minorHAnsi"/>
          <w:color w:val="000000"/>
          <w:shd w:val="clear" w:color="auto" w:fill="FFFFFF"/>
        </w:rPr>
        <w:t>e</w:t>
      </w:r>
      <w:r w:rsidR="003146F5" w:rsidRPr="004E5479">
        <w:rPr>
          <w:rFonts w:eastAsia="Times New Roman" w:cstheme="minorHAnsi"/>
          <w:color w:val="000000"/>
          <w:shd w:val="clear" w:color="auto" w:fill="FFFFFF"/>
        </w:rPr>
        <w:t xml:space="preserve"> a cloth to distribute the spray over the entire surface</w:t>
      </w:r>
      <w:r>
        <w:rPr>
          <w:rFonts w:eastAsia="Times New Roman" w:cstheme="minorHAnsi"/>
          <w:color w:val="000000"/>
          <w:shd w:val="clear" w:color="auto" w:fill="FFFFFF"/>
        </w:rPr>
        <w:t>.  Disposable gloves will be provided.</w:t>
      </w:r>
    </w:p>
    <w:p w:rsidR="00D92839" w:rsidRPr="00A60ACE" w:rsidRDefault="00D92839" w:rsidP="00D92839">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Transition/Class Change Procedure</w:t>
      </w:r>
    </w:p>
    <w:p w:rsidR="00430BC1" w:rsidRPr="00A60ACE" w:rsidRDefault="00D92839" w:rsidP="00430BC1">
      <w:pPr>
        <w:pStyle w:val="ListParagraph"/>
        <w:numPr>
          <w:ilvl w:val="0"/>
          <w:numId w:val="6"/>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Classes will be released by "A" and "B" team designation. </w:t>
      </w:r>
    </w:p>
    <w:p w:rsidR="00430BC1" w:rsidRPr="00A60ACE" w:rsidRDefault="00D92839" w:rsidP="00430BC1">
      <w:pPr>
        <w:pStyle w:val="ListParagraph"/>
        <w:numPr>
          <w:ilvl w:val="0"/>
          <w:numId w:val="6"/>
        </w:numPr>
        <w:rPr>
          <w:rFonts w:eastAsia="Times New Roman" w:cstheme="minorHAnsi"/>
          <w:color w:val="000000"/>
          <w:shd w:val="clear" w:color="auto" w:fill="FFFFFF"/>
        </w:rPr>
      </w:pPr>
      <w:r w:rsidRPr="00A60ACE">
        <w:rPr>
          <w:rFonts w:eastAsia="Times New Roman" w:cstheme="minorHAnsi"/>
          <w:color w:val="000000"/>
          <w:shd w:val="clear" w:color="auto" w:fill="FFFFFF"/>
        </w:rPr>
        <w:t>The "A" team will be released at the first bell and have two minutes to get to their next core class or elective</w:t>
      </w:r>
      <w:r w:rsidR="00244159" w:rsidRPr="00A60ACE">
        <w:rPr>
          <w:rFonts w:eastAsia="Times New Roman" w:cstheme="minorHAnsi"/>
          <w:color w:val="000000"/>
          <w:shd w:val="clear" w:color="auto" w:fill="FFFFFF"/>
        </w:rPr>
        <w:t xml:space="preserve">.  </w:t>
      </w:r>
    </w:p>
    <w:p w:rsidR="00430BC1" w:rsidRPr="00A60ACE" w:rsidRDefault="00D92839" w:rsidP="00430BC1">
      <w:pPr>
        <w:pStyle w:val="ListParagraph"/>
        <w:numPr>
          <w:ilvl w:val="0"/>
          <w:numId w:val="6"/>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The elective classes will also be released on the first bell to get to their next class. </w:t>
      </w:r>
    </w:p>
    <w:p w:rsidR="00430BC1" w:rsidRPr="00A60ACE" w:rsidRDefault="00D92839" w:rsidP="00430BC1">
      <w:pPr>
        <w:pStyle w:val="ListParagraph"/>
        <w:numPr>
          <w:ilvl w:val="0"/>
          <w:numId w:val="6"/>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The "B" team will be released by a second bell and will have two minutes to get to their next core class or elective.  </w:t>
      </w:r>
    </w:p>
    <w:p w:rsidR="00D92839" w:rsidRPr="00A60ACE" w:rsidRDefault="00D92839" w:rsidP="00430BC1">
      <w:pPr>
        <w:pStyle w:val="ListParagraph"/>
        <w:numPr>
          <w:ilvl w:val="0"/>
          <w:numId w:val="6"/>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will be expected to </w:t>
      </w:r>
      <w:r w:rsidR="004E5479">
        <w:rPr>
          <w:rFonts w:eastAsia="Times New Roman" w:cstheme="minorHAnsi"/>
          <w:color w:val="000000"/>
          <w:shd w:val="clear" w:color="auto" w:fill="FFFFFF"/>
        </w:rPr>
        <w:t>s</w:t>
      </w:r>
      <w:r w:rsidRPr="00A60ACE">
        <w:rPr>
          <w:rFonts w:eastAsia="Times New Roman" w:cstheme="minorHAnsi"/>
          <w:color w:val="000000"/>
          <w:shd w:val="clear" w:color="auto" w:fill="FFFFFF"/>
        </w:rPr>
        <w:t>tay to the right side</w:t>
      </w:r>
      <w:r w:rsidR="004E5479">
        <w:rPr>
          <w:rFonts w:eastAsia="Times New Roman" w:cstheme="minorHAnsi"/>
          <w:color w:val="000000"/>
          <w:shd w:val="clear" w:color="auto" w:fill="FFFFFF"/>
        </w:rPr>
        <w:t xml:space="preserve"> </w:t>
      </w:r>
      <w:r w:rsidRPr="00A60ACE">
        <w:rPr>
          <w:rFonts w:eastAsia="Times New Roman" w:cstheme="minorHAnsi"/>
          <w:color w:val="000000"/>
          <w:shd w:val="clear" w:color="auto" w:fill="FFFFFF"/>
        </w:rPr>
        <w:t>while walking the hallways.</w:t>
      </w:r>
    </w:p>
    <w:p w:rsidR="00430BC1" w:rsidRPr="00A60ACE" w:rsidRDefault="00430BC1" w:rsidP="00430BC1">
      <w:pPr>
        <w:rPr>
          <w:rFonts w:eastAsia="Times New Roman" w:cstheme="minorHAnsi"/>
          <w:color w:val="000000"/>
          <w:shd w:val="clear" w:color="auto" w:fill="FFFFFF"/>
        </w:rPr>
      </w:pPr>
    </w:p>
    <w:p w:rsidR="00430BC1" w:rsidRPr="00A60ACE" w:rsidRDefault="00430BC1" w:rsidP="00430BC1">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Lunch Assignments and Procedure</w:t>
      </w:r>
    </w:p>
    <w:p w:rsidR="00430BC1" w:rsidRPr="00A60ACE" w:rsidRDefault="00430BC1" w:rsidP="00244159">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There will be </w:t>
      </w:r>
      <w:r w:rsidR="00244159" w:rsidRPr="00A60ACE">
        <w:rPr>
          <w:rFonts w:eastAsia="Times New Roman" w:cstheme="minorHAnsi"/>
          <w:color w:val="000000"/>
          <w:shd w:val="clear" w:color="auto" w:fill="FFFFFF"/>
        </w:rPr>
        <w:t xml:space="preserve">three lunches: </w:t>
      </w:r>
    </w:p>
    <w:p w:rsidR="00244159" w:rsidRPr="00A60ACE" w:rsidRDefault="00244159" w:rsidP="00244159">
      <w:pPr>
        <w:pStyle w:val="ListParagraph"/>
        <w:numPr>
          <w:ilvl w:val="1"/>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A – lunch, 6</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grade</w:t>
      </w:r>
    </w:p>
    <w:p w:rsidR="00244159" w:rsidRPr="00A60ACE" w:rsidRDefault="00244159" w:rsidP="00524256">
      <w:pPr>
        <w:pStyle w:val="ListParagraph"/>
        <w:numPr>
          <w:ilvl w:val="1"/>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B – lunch, 7</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and 8</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grade mixed</w:t>
      </w:r>
    </w:p>
    <w:p w:rsidR="00244159" w:rsidRPr="00A60ACE" w:rsidRDefault="00244159" w:rsidP="00524256">
      <w:pPr>
        <w:pStyle w:val="ListParagraph"/>
        <w:numPr>
          <w:ilvl w:val="1"/>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C – lunch, 7</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and 8</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grade mixed</w:t>
      </w:r>
    </w:p>
    <w:p w:rsidR="007C485A" w:rsidRPr="00A60ACE" w:rsidRDefault="007C485A" w:rsidP="007C485A">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All students will leave their backpacks in their 4</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period classroom while attending lunch.</w:t>
      </w:r>
    </w:p>
    <w:p w:rsidR="007C485A" w:rsidRPr="00A60ACE" w:rsidRDefault="00244159" w:rsidP="00244159">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Students will be assigned an eating area</w:t>
      </w:r>
      <w:r w:rsidR="007C485A" w:rsidRPr="00A60ACE">
        <w:rPr>
          <w:rFonts w:eastAsia="Times New Roman" w:cstheme="minorHAnsi"/>
          <w:color w:val="000000"/>
          <w:shd w:val="clear" w:color="auto" w:fill="FFFFFF"/>
        </w:rPr>
        <w:t xml:space="preserve"> according to their 4</w:t>
      </w:r>
      <w:r w:rsidR="007C485A" w:rsidRPr="00A60ACE">
        <w:rPr>
          <w:rFonts w:eastAsia="Times New Roman" w:cstheme="minorHAnsi"/>
          <w:color w:val="000000"/>
          <w:shd w:val="clear" w:color="auto" w:fill="FFFFFF"/>
          <w:vertAlign w:val="superscript"/>
        </w:rPr>
        <w:t>th</w:t>
      </w:r>
      <w:r w:rsidR="007C485A" w:rsidRPr="00A60ACE">
        <w:rPr>
          <w:rFonts w:eastAsia="Times New Roman" w:cstheme="minorHAnsi"/>
          <w:color w:val="000000"/>
          <w:shd w:val="clear" w:color="auto" w:fill="FFFFFF"/>
        </w:rPr>
        <w:t xml:space="preserve"> period class</w:t>
      </w:r>
      <w:r w:rsidRPr="00A60ACE">
        <w:rPr>
          <w:rFonts w:eastAsia="Times New Roman" w:cstheme="minorHAnsi"/>
          <w:color w:val="000000"/>
          <w:shd w:val="clear" w:color="auto" w:fill="FFFFFF"/>
        </w:rPr>
        <w:t xml:space="preserve">, either </w:t>
      </w:r>
      <w:r w:rsidR="007C485A" w:rsidRPr="00A60ACE">
        <w:rPr>
          <w:rFonts w:eastAsia="Times New Roman" w:cstheme="minorHAnsi"/>
          <w:color w:val="000000"/>
          <w:shd w:val="clear" w:color="auto" w:fill="FFFFFF"/>
        </w:rPr>
        <w:t xml:space="preserve">in </w:t>
      </w:r>
      <w:r w:rsidRPr="00A60ACE">
        <w:rPr>
          <w:rFonts w:eastAsia="Times New Roman" w:cstheme="minorHAnsi"/>
          <w:color w:val="000000"/>
          <w:shd w:val="clear" w:color="auto" w:fill="FFFFFF"/>
        </w:rPr>
        <w:t xml:space="preserve">the commons or the cafeteria.  </w:t>
      </w:r>
    </w:p>
    <w:p w:rsidR="00244159" w:rsidRPr="00A60ACE" w:rsidRDefault="00244159" w:rsidP="00244159">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Students may also choose to eat outside</w:t>
      </w:r>
      <w:r w:rsidR="007C485A" w:rsidRPr="00A60ACE">
        <w:rPr>
          <w:rFonts w:eastAsia="Times New Roman" w:cstheme="minorHAnsi"/>
          <w:color w:val="000000"/>
          <w:shd w:val="clear" w:color="auto" w:fill="FFFFFF"/>
        </w:rPr>
        <w:t xml:space="preserve"> in the designated “picnic” areas.</w:t>
      </w:r>
    </w:p>
    <w:p w:rsidR="007C485A" w:rsidRPr="00A60ACE" w:rsidRDefault="007C485A" w:rsidP="00244159">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Students will mitigate physical distance by sitting only on a designated spot on each table.</w:t>
      </w:r>
    </w:p>
    <w:p w:rsidR="00244159" w:rsidRPr="00A60ACE" w:rsidRDefault="00244159" w:rsidP="00244159">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will have </w:t>
      </w:r>
      <w:r w:rsidR="004E5479">
        <w:rPr>
          <w:rFonts w:eastAsia="Times New Roman" w:cstheme="minorHAnsi"/>
          <w:color w:val="000000"/>
          <w:shd w:val="clear" w:color="auto" w:fill="FFFFFF"/>
        </w:rPr>
        <w:t xml:space="preserve">approximately </w:t>
      </w:r>
      <w:r w:rsidRPr="00A60ACE">
        <w:rPr>
          <w:rFonts w:eastAsia="Times New Roman" w:cstheme="minorHAnsi"/>
          <w:color w:val="000000"/>
          <w:shd w:val="clear" w:color="auto" w:fill="FFFFFF"/>
        </w:rPr>
        <w:t xml:space="preserve">15 minutes to eat lunch and then will be expected to go outside </w:t>
      </w:r>
      <w:r w:rsidR="004E5479">
        <w:rPr>
          <w:rFonts w:eastAsia="Times New Roman" w:cstheme="minorHAnsi"/>
          <w:color w:val="000000"/>
          <w:shd w:val="clear" w:color="auto" w:fill="FFFFFF"/>
        </w:rPr>
        <w:t xml:space="preserve">during good weather </w:t>
      </w:r>
      <w:r w:rsidRPr="00A60ACE">
        <w:rPr>
          <w:rFonts w:eastAsia="Times New Roman" w:cstheme="minorHAnsi"/>
          <w:color w:val="000000"/>
          <w:shd w:val="clear" w:color="auto" w:fill="FFFFFF"/>
        </w:rPr>
        <w:t xml:space="preserve">for the remaining 15 minutes.  </w:t>
      </w:r>
    </w:p>
    <w:p w:rsidR="00244159" w:rsidRPr="00A60ACE" w:rsidRDefault="00244159" w:rsidP="00244159">
      <w:pPr>
        <w:pStyle w:val="ListParagraph"/>
        <w:numPr>
          <w:ilvl w:val="0"/>
          <w:numId w:val="7"/>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Students will </w:t>
      </w:r>
      <w:r w:rsidR="007C485A" w:rsidRPr="00A60ACE">
        <w:rPr>
          <w:rFonts w:eastAsia="Times New Roman" w:cstheme="minorHAnsi"/>
          <w:color w:val="000000"/>
          <w:shd w:val="clear" w:color="auto" w:fill="FFFFFF"/>
        </w:rPr>
        <w:t>re</w:t>
      </w:r>
      <w:r w:rsidRPr="00A60ACE">
        <w:rPr>
          <w:rFonts w:eastAsia="Times New Roman" w:cstheme="minorHAnsi"/>
          <w:color w:val="000000"/>
          <w:shd w:val="clear" w:color="auto" w:fill="FFFFFF"/>
        </w:rPr>
        <w:t>enter the building through the South 100, South 200, or South 700 doors and proceed directly to their 4</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period classroom for instruction (A and B lunch) or to retrieve their backpack (C lunch).</w:t>
      </w:r>
    </w:p>
    <w:p w:rsidR="007C485A" w:rsidRPr="00A60ACE" w:rsidRDefault="007C485A" w:rsidP="007C485A">
      <w:pPr>
        <w:rPr>
          <w:rFonts w:eastAsia="Times New Roman" w:cstheme="minorHAnsi"/>
          <w:color w:val="000000"/>
          <w:shd w:val="clear" w:color="auto" w:fill="FFFFFF"/>
        </w:rPr>
      </w:pPr>
    </w:p>
    <w:p w:rsidR="007C485A" w:rsidRPr="00A60ACE" w:rsidRDefault="007C485A" w:rsidP="007C485A">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Building Exit – End of Day Procedure</w:t>
      </w:r>
    </w:p>
    <w:p w:rsidR="007C485A" w:rsidRPr="00A60ACE" w:rsidRDefault="007C485A" w:rsidP="002F2F21">
      <w:pPr>
        <w:pStyle w:val="ListParagraph"/>
        <w:numPr>
          <w:ilvl w:val="0"/>
          <w:numId w:val="8"/>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At </w:t>
      </w:r>
      <w:r w:rsidR="002F2F21" w:rsidRPr="00A60ACE">
        <w:rPr>
          <w:rFonts w:eastAsia="Times New Roman" w:cstheme="minorHAnsi"/>
          <w:color w:val="000000"/>
          <w:shd w:val="clear" w:color="auto" w:fill="FFFFFF"/>
        </w:rPr>
        <w:t xml:space="preserve">2:55 pm each day, a </w:t>
      </w:r>
      <w:r w:rsidR="007D21CB" w:rsidRPr="00A60ACE">
        <w:rPr>
          <w:rFonts w:eastAsia="Times New Roman" w:cstheme="minorHAnsi"/>
          <w:color w:val="000000"/>
          <w:shd w:val="clear" w:color="auto" w:fill="FFFFFF"/>
        </w:rPr>
        <w:t>5-minute</w:t>
      </w:r>
      <w:r w:rsidR="002F2F21" w:rsidRPr="00A60ACE">
        <w:rPr>
          <w:rFonts w:eastAsia="Times New Roman" w:cstheme="minorHAnsi"/>
          <w:color w:val="000000"/>
          <w:shd w:val="clear" w:color="auto" w:fill="FFFFFF"/>
        </w:rPr>
        <w:t xml:space="preserve"> bell will release students to retrieve large </w:t>
      </w:r>
      <w:r w:rsidR="004E5479">
        <w:rPr>
          <w:rFonts w:eastAsia="Times New Roman" w:cstheme="minorHAnsi"/>
          <w:color w:val="000000"/>
          <w:shd w:val="clear" w:color="auto" w:fill="FFFFFF"/>
        </w:rPr>
        <w:t xml:space="preserve">musical </w:t>
      </w:r>
      <w:r w:rsidR="002F2F21" w:rsidRPr="00A60ACE">
        <w:rPr>
          <w:rFonts w:eastAsia="Times New Roman" w:cstheme="minorHAnsi"/>
          <w:color w:val="000000"/>
          <w:shd w:val="clear" w:color="auto" w:fill="FFFFFF"/>
        </w:rPr>
        <w:t>instruments.  These students will then proceed directly outside through the 100 North doors.</w:t>
      </w:r>
    </w:p>
    <w:p w:rsidR="002F2F21" w:rsidRPr="00A60ACE" w:rsidRDefault="002F2F21" w:rsidP="002F2F21">
      <w:pPr>
        <w:pStyle w:val="ListParagraph"/>
        <w:numPr>
          <w:ilvl w:val="0"/>
          <w:numId w:val="8"/>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At 2:58 pm each day, a </w:t>
      </w:r>
      <w:r w:rsidR="007D21CB" w:rsidRPr="00A60ACE">
        <w:rPr>
          <w:rFonts w:eastAsia="Times New Roman" w:cstheme="minorHAnsi"/>
          <w:color w:val="000000"/>
          <w:shd w:val="clear" w:color="auto" w:fill="FFFFFF"/>
        </w:rPr>
        <w:t>2-minute</w:t>
      </w:r>
      <w:r w:rsidRPr="00A60ACE">
        <w:rPr>
          <w:rFonts w:eastAsia="Times New Roman" w:cstheme="minorHAnsi"/>
          <w:color w:val="000000"/>
          <w:shd w:val="clear" w:color="auto" w:fill="FFFFFF"/>
        </w:rPr>
        <w:t xml:space="preserve"> bell will release the “A” group classes.</w:t>
      </w:r>
    </w:p>
    <w:p w:rsidR="002F2F21" w:rsidRPr="00A60ACE" w:rsidRDefault="002F2F21" w:rsidP="002F2F21">
      <w:pPr>
        <w:pStyle w:val="ListParagraph"/>
        <w:numPr>
          <w:ilvl w:val="0"/>
          <w:numId w:val="8"/>
        </w:numPr>
        <w:rPr>
          <w:rFonts w:eastAsia="Times New Roman" w:cstheme="minorHAnsi"/>
          <w:color w:val="000000"/>
          <w:shd w:val="clear" w:color="auto" w:fill="FFFFFF"/>
        </w:rPr>
      </w:pPr>
      <w:r w:rsidRPr="00A60ACE">
        <w:rPr>
          <w:rFonts w:eastAsia="Times New Roman" w:cstheme="minorHAnsi"/>
          <w:color w:val="000000"/>
          <w:shd w:val="clear" w:color="auto" w:fill="FFFFFF"/>
        </w:rPr>
        <w:t>At 3:00 pm each day, the final bell will release the “B” group classes.</w:t>
      </w:r>
    </w:p>
    <w:p w:rsidR="002F2F21" w:rsidRPr="00A60ACE" w:rsidRDefault="002F2F21" w:rsidP="00D92839">
      <w:pPr>
        <w:pStyle w:val="ListParagraph"/>
        <w:numPr>
          <w:ilvl w:val="0"/>
          <w:numId w:val="8"/>
        </w:numPr>
        <w:rPr>
          <w:rFonts w:eastAsia="Times New Roman" w:cstheme="minorHAnsi"/>
          <w:color w:val="000000"/>
          <w:shd w:val="clear" w:color="auto" w:fill="FFFFFF"/>
        </w:rPr>
      </w:pPr>
      <w:r w:rsidRPr="00A60ACE">
        <w:rPr>
          <w:rFonts w:eastAsia="Times New Roman" w:cstheme="minorHAnsi"/>
          <w:color w:val="000000"/>
          <w:shd w:val="clear" w:color="auto" w:fill="FFFFFF"/>
        </w:rPr>
        <w:t>All classes will be escorted directly outside by their 7</w:t>
      </w:r>
      <w:r w:rsidRPr="00A60ACE">
        <w:rPr>
          <w:rFonts w:eastAsia="Times New Roman" w:cstheme="minorHAnsi"/>
          <w:color w:val="000000"/>
          <w:shd w:val="clear" w:color="auto" w:fill="FFFFFF"/>
          <w:vertAlign w:val="superscript"/>
        </w:rPr>
        <w:t>th</w:t>
      </w:r>
      <w:r w:rsidRPr="00A60ACE">
        <w:rPr>
          <w:rFonts w:eastAsia="Times New Roman" w:cstheme="minorHAnsi"/>
          <w:color w:val="000000"/>
          <w:shd w:val="clear" w:color="auto" w:fill="FFFFFF"/>
        </w:rPr>
        <w:t xml:space="preserve"> period teachers through the emergency evacuation routes to maximize exit efficiency and physical distance.</w:t>
      </w:r>
    </w:p>
    <w:p w:rsidR="002F2F21" w:rsidRPr="00A60ACE" w:rsidRDefault="002F2F21" w:rsidP="002F2F21">
      <w:pPr>
        <w:rPr>
          <w:rFonts w:eastAsia="Times New Roman" w:cstheme="minorHAnsi"/>
          <w:color w:val="000000"/>
          <w:shd w:val="clear" w:color="auto" w:fill="FFFFFF"/>
        </w:rPr>
      </w:pPr>
    </w:p>
    <w:p w:rsidR="002F2F21" w:rsidRPr="00A60ACE" w:rsidRDefault="002F2F21" w:rsidP="002F2F21">
      <w:pPr>
        <w:rPr>
          <w:rFonts w:eastAsia="Times New Roman" w:cstheme="minorHAnsi"/>
          <w:b/>
          <w:color w:val="000000"/>
          <w:u w:val="single"/>
          <w:shd w:val="clear" w:color="auto" w:fill="FFFFFF"/>
        </w:rPr>
      </w:pPr>
      <w:r w:rsidRPr="00A60ACE">
        <w:rPr>
          <w:rFonts w:eastAsia="Times New Roman" w:cstheme="minorHAnsi"/>
          <w:b/>
          <w:color w:val="000000"/>
          <w:u w:val="single"/>
          <w:shd w:val="clear" w:color="auto" w:fill="FFFFFF"/>
        </w:rPr>
        <w:t>Reentry – End of the Day Procedure</w:t>
      </w:r>
    </w:p>
    <w:p w:rsidR="002F2F21" w:rsidRPr="00A60ACE" w:rsidRDefault="002F2F21" w:rsidP="002F2F21">
      <w:pPr>
        <w:pStyle w:val="ListParagraph"/>
        <w:numPr>
          <w:ilvl w:val="0"/>
          <w:numId w:val="9"/>
        </w:numPr>
        <w:rPr>
          <w:rFonts w:eastAsia="Times New Roman" w:cstheme="minorHAnsi"/>
          <w:color w:val="000000"/>
          <w:shd w:val="clear" w:color="auto" w:fill="FFFFFF"/>
        </w:rPr>
      </w:pPr>
      <w:r w:rsidRPr="00A60ACE">
        <w:rPr>
          <w:rFonts w:eastAsia="Times New Roman" w:cstheme="minorHAnsi"/>
          <w:color w:val="000000"/>
          <w:shd w:val="clear" w:color="auto" w:fill="FFFFFF"/>
        </w:rPr>
        <w:lastRenderedPageBreak/>
        <w:t>Students attending after school classes or supports will be admitted reentry by the supervising teacher at a predesignated entrance.</w:t>
      </w:r>
      <w:r w:rsidR="004C4D5C" w:rsidRPr="00A60ACE">
        <w:rPr>
          <w:rFonts w:eastAsia="Times New Roman" w:cstheme="minorHAnsi"/>
          <w:color w:val="000000"/>
          <w:shd w:val="clear" w:color="auto" w:fill="FFFFFF"/>
        </w:rPr>
        <w:t xml:space="preserve">  Possible after school meetings include:</w:t>
      </w:r>
    </w:p>
    <w:p w:rsidR="004C4D5C" w:rsidRPr="00A60ACE" w:rsidRDefault="004C4D5C" w:rsidP="004C4D5C">
      <w:pPr>
        <w:pStyle w:val="ListParagraph"/>
        <w:numPr>
          <w:ilvl w:val="1"/>
          <w:numId w:val="9"/>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Warrior Support (tutoring) – </w:t>
      </w:r>
      <w:r w:rsidR="004E5479">
        <w:rPr>
          <w:rFonts w:eastAsia="Times New Roman" w:cstheme="minorHAnsi"/>
          <w:color w:val="000000"/>
          <w:shd w:val="clear" w:color="auto" w:fill="FFFFFF"/>
        </w:rPr>
        <w:t>M</w:t>
      </w:r>
      <w:r w:rsidRPr="00A60ACE">
        <w:rPr>
          <w:rFonts w:eastAsia="Times New Roman" w:cstheme="minorHAnsi"/>
          <w:color w:val="000000"/>
          <w:shd w:val="clear" w:color="auto" w:fill="FFFFFF"/>
        </w:rPr>
        <w:t xml:space="preserve">edia </w:t>
      </w:r>
      <w:r w:rsidR="004E5479">
        <w:rPr>
          <w:rFonts w:eastAsia="Times New Roman" w:cstheme="minorHAnsi"/>
          <w:color w:val="000000"/>
          <w:shd w:val="clear" w:color="auto" w:fill="FFFFFF"/>
        </w:rPr>
        <w:t>C</w:t>
      </w:r>
      <w:r w:rsidRPr="00A60ACE">
        <w:rPr>
          <w:rFonts w:eastAsia="Times New Roman" w:cstheme="minorHAnsi"/>
          <w:color w:val="000000"/>
          <w:shd w:val="clear" w:color="auto" w:fill="FFFFFF"/>
        </w:rPr>
        <w:t>enter</w:t>
      </w:r>
    </w:p>
    <w:p w:rsidR="004C4D5C" w:rsidRPr="00A60ACE" w:rsidRDefault="004C4D5C" w:rsidP="004C4D5C">
      <w:pPr>
        <w:pStyle w:val="ListParagraph"/>
        <w:numPr>
          <w:ilvl w:val="1"/>
          <w:numId w:val="9"/>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Study Skills – Mr. Selin’s </w:t>
      </w:r>
    </w:p>
    <w:p w:rsidR="004C4D5C" w:rsidRPr="00A60ACE" w:rsidRDefault="004C4D5C" w:rsidP="004C4D5C">
      <w:pPr>
        <w:pStyle w:val="ListParagraph"/>
        <w:numPr>
          <w:ilvl w:val="1"/>
          <w:numId w:val="9"/>
        </w:numPr>
        <w:rPr>
          <w:rFonts w:eastAsia="Times New Roman" w:cstheme="minorHAnsi"/>
          <w:color w:val="000000"/>
          <w:shd w:val="clear" w:color="auto" w:fill="FFFFFF"/>
        </w:rPr>
      </w:pPr>
      <w:r w:rsidRPr="00A60ACE">
        <w:rPr>
          <w:rFonts w:eastAsia="Times New Roman" w:cstheme="minorHAnsi"/>
          <w:color w:val="000000"/>
          <w:shd w:val="clear" w:color="auto" w:fill="FFFFFF"/>
        </w:rPr>
        <w:t>STEM class – Mr. Evensen or Mr. Jones</w:t>
      </w:r>
    </w:p>
    <w:p w:rsidR="004C4D5C" w:rsidRPr="00A60ACE" w:rsidRDefault="004C4D5C" w:rsidP="004C4D5C">
      <w:pPr>
        <w:pStyle w:val="ListParagraph"/>
        <w:numPr>
          <w:ilvl w:val="1"/>
          <w:numId w:val="9"/>
        </w:numPr>
        <w:rPr>
          <w:rFonts w:eastAsia="Times New Roman" w:cstheme="minorHAnsi"/>
          <w:color w:val="000000"/>
          <w:shd w:val="clear" w:color="auto" w:fill="FFFFFF"/>
        </w:rPr>
      </w:pPr>
      <w:r w:rsidRPr="00A60ACE">
        <w:rPr>
          <w:rFonts w:eastAsia="Times New Roman" w:cstheme="minorHAnsi"/>
          <w:color w:val="000000"/>
          <w:shd w:val="clear" w:color="auto" w:fill="FFFFFF"/>
        </w:rPr>
        <w:t>Individually scheduled teacher meeting for consultation or academic help, including test retakes.</w:t>
      </w:r>
    </w:p>
    <w:p w:rsidR="004C4D5C" w:rsidRPr="00A60ACE" w:rsidRDefault="004C4D5C" w:rsidP="004C4D5C">
      <w:pPr>
        <w:pStyle w:val="ListParagraph"/>
        <w:numPr>
          <w:ilvl w:val="1"/>
          <w:numId w:val="9"/>
        </w:numPr>
        <w:rPr>
          <w:rFonts w:eastAsia="Times New Roman" w:cstheme="minorHAnsi"/>
          <w:color w:val="000000"/>
          <w:shd w:val="clear" w:color="auto" w:fill="FFFFFF"/>
        </w:rPr>
      </w:pPr>
      <w:r w:rsidRPr="00A60ACE">
        <w:rPr>
          <w:rFonts w:eastAsia="Times New Roman" w:cstheme="minorHAnsi"/>
          <w:color w:val="000000"/>
          <w:shd w:val="clear" w:color="auto" w:fill="FFFFFF"/>
        </w:rPr>
        <w:t xml:space="preserve">Formal school group meetings/activities </w:t>
      </w:r>
    </w:p>
    <w:p w:rsidR="00845C91" w:rsidRPr="00A60ACE" w:rsidRDefault="00845C91">
      <w:pPr>
        <w:rPr>
          <w:rFonts w:cstheme="minorHAnsi"/>
        </w:rPr>
      </w:pPr>
    </w:p>
    <w:p w:rsidR="004C4D5C" w:rsidRPr="00A60ACE" w:rsidRDefault="007D21CB">
      <w:pPr>
        <w:rPr>
          <w:rFonts w:cstheme="minorHAnsi"/>
          <w:b/>
          <w:u w:val="single"/>
        </w:rPr>
      </w:pPr>
      <w:r w:rsidRPr="00A60ACE">
        <w:rPr>
          <w:rFonts w:cstheme="minorHAnsi"/>
          <w:b/>
          <w:u w:val="single"/>
        </w:rPr>
        <w:t>Miscellaneous</w:t>
      </w:r>
      <w:r w:rsidR="004C4D5C" w:rsidRPr="00A60ACE">
        <w:rPr>
          <w:rFonts w:cstheme="minorHAnsi"/>
          <w:b/>
          <w:u w:val="single"/>
        </w:rPr>
        <w:t xml:space="preserve"> Procedures</w:t>
      </w:r>
    </w:p>
    <w:p w:rsidR="004C4D5C" w:rsidRPr="00A60ACE" w:rsidRDefault="004C4D5C" w:rsidP="004C4D5C">
      <w:pPr>
        <w:pStyle w:val="ListParagraph"/>
        <w:numPr>
          <w:ilvl w:val="0"/>
          <w:numId w:val="9"/>
        </w:numPr>
        <w:rPr>
          <w:rFonts w:cstheme="minorHAnsi"/>
        </w:rPr>
      </w:pPr>
      <w:r w:rsidRPr="00A60ACE">
        <w:rPr>
          <w:rFonts w:cstheme="minorHAnsi"/>
        </w:rPr>
        <w:t>Main Office – any student needing assistance from</w:t>
      </w:r>
      <w:r w:rsidR="004E5479">
        <w:rPr>
          <w:rFonts w:cstheme="minorHAnsi"/>
        </w:rPr>
        <w:t>, or access to,</w:t>
      </w:r>
      <w:r w:rsidRPr="00A60ACE">
        <w:rPr>
          <w:rFonts w:cstheme="minorHAnsi"/>
        </w:rPr>
        <w:t xml:space="preserve"> the main office</w:t>
      </w:r>
      <w:r w:rsidR="004E5479">
        <w:rPr>
          <w:rFonts w:cstheme="minorHAnsi"/>
        </w:rPr>
        <w:t xml:space="preserve"> or Student Support Center,</w:t>
      </w:r>
      <w:r w:rsidRPr="00A60ACE">
        <w:rPr>
          <w:rFonts w:cstheme="minorHAnsi"/>
        </w:rPr>
        <w:t xml:space="preserve"> will be </w:t>
      </w:r>
      <w:r w:rsidR="004E5479">
        <w:rPr>
          <w:rFonts w:cstheme="minorHAnsi"/>
        </w:rPr>
        <w:t>directed</w:t>
      </w:r>
      <w:r w:rsidRPr="00A60ACE">
        <w:rPr>
          <w:rFonts w:cstheme="minorHAnsi"/>
        </w:rPr>
        <w:t xml:space="preserve"> to the hallway window at the attendance office.  A determination at this point of contact will be established for admittance to the office area. </w:t>
      </w:r>
    </w:p>
    <w:p w:rsidR="004C4D5C" w:rsidRDefault="004C4D5C" w:rsidP="004C4D5C">
      <w:pPr>
        <w:pStyle w:val="ListParagraph"/>
        <w:numPr>
          <w:ilvl w:val="0"/>
          <w:numId w:val="9"/>
        </w:numPr>
        <w:rPr>
          <w:rFonts w:cstheme="minorHAnsi"/>
        </w:rPr>
      </w:pPr>
      <w:r w:rsidRPr="00A60ACE">
        <w:rPr>
          <w:rFonts w:cstheme="minorHAnsi"/>
        </w:rPr>
        <w:t>Lunch money deposits – The deposit box will be on the counter area outside of the attendance office.</w:t>
      </w:r>
    </w:p>
    <w:p w:rsidR="009140F7" w:rsidRPr="00A60ACE" w:rsidRDefault="009140F7" w:rsidP="004C4D5C">
      <w:pPr>
        <w:pStyle w:val="ListParagraph"/>
        <w:numPr>
          <w:ilvl w:val="0"/>
          <w:numId w:val="9"/>
        </w:numPr>
        <w:rPr>
          <w:rFonts w:cstheme="minorHAnsi"/>
        </w:rPr>
      </w:pPr>
      <w:r>
        <w:rPr>
          <w:rFonts w:cstheme="minorHAnsi"/>
        </w:rPr>
        <w:t xml:space="preserve">Check-in – students arriving more than 10 minutes late will proceed to the main office to be checked-in.  </w:t>
      </w:r>
    </w:p>
    <w:p w:rsidR="004C4D5C" w:rsidRPr="00A60ACE" w:rsidRDefault="004C4D5C" w:rsidP="004C4D5C">
      <w:pPr>
        <w:pStyle w:val="ListParagraph"/>
        <w:numPr>
          <w:ilvl w:val="0"/>
          <w:numId w:val="9"/>
        </w:numPr>
        <w:rPr>
          <w:rFonts w:cstheme="minorHAnsi"/>
        </w:rPr>
      </w:pPr>
      <w:r w:rsidRPr="00A60ACE">
        <w:rPr>
          <w:rFonts w:cstheme="minorHAnsi"/>
        </w:rPr>
        <w:t>Student check-out – please call ahead to notify that you are checking out your student.  An ID must be presented to the attendance secretary in the main office.  You may then return to your vehicle and await your student.</w:t>
      </w:r>
    </w:p>
    <w:p w:rsidR="007D21CB" w:rsidRDefault="004E5479" w:rsidP="004C4D5C">
      <w:pPr>
        <w:pStyle w:val="ListParagraph"/>
        <w:numPr>
          <w:ilvl w:val="0"/>
          <w:numId w:val="9"/>
        </w:numPr>
        <w:rPr>
          <w:rFonts w:cstheme="minorHAnsi"/>
        </w:rPr>
      </w:pPr>
      <w:r>
        <w:rPr>
          <w:rFonts w:cstheme="minorHAnsi"/>
        </w:rPr>
        <w:t>Student f</w:t>
      </w:r>
      <w:r w:rsidR="007D21CB" w:rsidRPr="00A60ACE">
        <w:rPr>
          <w:rFonts w:cstheme="minorHAnsi"/>
        </w:rPr>
        <w:t>ood deliveries – only individual lunches delivered by a parent will be delivered to a student</w:t>
      </w:r>
      <w:r>
        <w:rPr>
          <w:rFonts w:cstheme="minorHAnsi"/>
        </w:rPr>
        <w:t>,</w:t>
      </w:r>
      <w:r w:rsidR="007D21CB" w:rsidRPr="00A60ACE">
        <w:rPr>
          <w:rFonts w:cstheme="minorHAnsi"/>
        </w:rPr>
        <w:t xml:space="preserve"> and should </w:t>
      </w:r>
      <w:r w:rsidR="00A60ACE">
        <w:rPr>
          <w:rFonts w:cstheme="minorHAnsi"/>
        </w:rPr>
        <w:t>only be when a student forgets to bring a lunch</w:t>
      </w:r>
      <w:r w:rsidR="007D21CB" w:rsidRPr="00A60ACE">
        <w:rPr>
          <w:rFonts w:cstheme="minorHAnsi"/>
        </w:rPr>
        <w:t>.  We cannot allow food to be shared, so no pizza or shared items will be delivered.  Thank you for your understanding.</w:t>
      </w:r>
    </w:p>
    <w:p w:rsidR="00EB5984" w:rsidRDefault="00EB5984" w:rsidP="00EB5984">
      <w:pPr>
        <w:rPr>
          <w:rFonts w:cstheme="minorHAnsi"/>
        </w:rPr>
      </w:pPr>
    </w:p>
    <w:p w:rsidR="00EB5984" w:rsidRDefault="00EB5984" w:rsidP="00EB5984">
      <w:pPr>
        <w:rPr>
          <w:rFonts w:cstheme="minorHAnsi"/>
          <w:b/>
          <w:u w:val="single"/>
        </w:rPr>
      </w:pPr>
      <w:r w:rsidRPr="00EB5984">
        <w:rPr>
          <w:rFonts w:cstheme="minorHAnsi"/>
          <w:b/>
          <w:u w:val="single"/>
        </w:rPr>
        <w:t>Additional Items</w:t>
      </w:r>
    </w:p>
    <w:p w:rsidR="00DB6D9C" w:rsidRPr="00DB6D9C" w:rsidRDefault="00DB6D9C" w:rsidP="00DB6D9C">
      <w:pPr>
        <w:pStyle w:val="ListParagraph"/>
        <w:numPr>
          <w:ilvl w:val="0"/>
          <w:numId w:val="13"/>
        </w:numPr>
        <w:rPr>
          <w:rFonts w:cstheme="minorHAnsi"/>
        </w:rPr>
      </w:pPr>
      <w:r w:rsidRPr="00DB6D9C">
        <w:rPr>
          <w:rFonts w:cstheme="minorHAnsi"/>
        </w:rPr>
        <w:t>Reminder – hallway lockers will not be used this year to eliminate additional touchpoints and reduce time in unstructured space.</w:t>
      </w:r>
    </w:p>
    <w:p w:rsidR="00EB5984" w:rsidRPr="0096321D" w:rsidRDefault="0096321D" w:rsidP="00EB5984">
      <w:pPr>
        <w:pStyle w:val="ListParagraph"/>
        <w:numPr>
          <w:ilvl w:val="0"/>
          <w:numId w:val="12"/>
        </w:numPr>
        <w:rPr>
          <w:rFonts w:cstheme="minorHAnsi"/>
          <w:b/>
        </w:rPr>
      </w:pPr>
      <w:r>
        <w:rPr>
          <w:rFonts w:cstheme="minorHAnsi"/>
        </w:rPr>
        <w:t>Each classroom will have adequate supplies of hand sanitizer.  However, s</w:t>
      </w:r>
      <w:r w:rsidR="00EB5984" w:rsidRPr="00EB5984">
        <w:rPr>
          <w:rFonts w:cstheme="minorHAnsi"/>
        </w:rPr>
        <w:t>tudents are welcome to bring their own hand sanitizer for personal use.</w:t>
      </w:r>
      <w:r>
        <w:rPr>
          <w:rFonts w:cstheme="minorHAnsi"/>
        </w:rPr>
        <w:t xml:space="preserve">  </w:t>
      </w:r>
      <w:r w:rsidRPr="0096321D">
        <w:rPr>
          <w:rFonts w:cstheme="minorHAnsi"/>
          <w:b/>
        </w:rPr>
        <w:t xml:space="preserve">No other </w:t>
      </w:r>
      <w:r>
        <w:rPr>
          <w:rFonts w:cstheme="minorHAnsi"/>
          <w:b/>
        </w:rPr>
        <w:t xml:space="preserve">personal </w:t>
      </w:r>
      <w:r w:rsidRPr="0096321D">
        <w:rPr>
          <w:rFonts w:cstheme="minorHAnsi"/>
          <w:b/>
        </w:rPr>
        <w:t>cleaning or disinfecting products are allowed due to possible adverse reaction with the district cleaning and disinfecting products</w:t>
      </w:r>
      <w:r>
        <w:rPr>
          <w:rFonts w:cstheme="minorHAnsi"/>
          <w:b/>
        </w:rPr>
        <w:t>!</w:t>
      </w:r>
    </w:p>
    <w:p w:rsidR="00EB5984" w:rsidRDefault="00EB5984" w:rsidP="00EB5984">
      <w:pPr>
        <w:pStyle w:val="ListParagraph"/>
        <w:numPr>
          <w:ilvl w:val="0"/>
          <w:numId w:val="12"/>
        </w:numPr>
        <w:rPr>
          <w:rFonts w:cstheme="minorHAnsi"/>
        </w:rPr>
      </w:pPr>
      <w:r>
        <w:rPr>
          <w:rFonts w:cstheme="minorHAnsi"/>
        </w:rPr>
        <w:t>Gym students will have the option of dressing or participating in street clothing.  Appropriate shoes will be required.  Complete requirements will be clearly communicated in the Physical Education disclosure.</w:t>
      </w:r>
    </w:p>
    <w:p w:rsidR="004E5479" w:rsidRDefault="004E5479" w:rsidP="00EB5984">
      <w:pPr>
        <w:pStyle w:val="ListParagraph"/>
        <w:numPr>
          <w:ilvl w:val="0"/>
          <w:numId w:val="12"/>
        </w:numPr>
        <w:rPr>
          <w:rFonts w:cstheme="minorHAnsi"/>
        </w:rPr>
      </w:pPr>
      <w:r>
        <w:rPr>
          <w:rFonts w:cstheme="minorHAnsi"/>
        </w:rPr>
        <w:t>Students needing to use the restroom will need to see individual teachers for a hall pass.</w:t>
      </w:r>
    </w:p>
    <w:p w:rsidR="00EB5984" w:rsidRPr="00EB5984" w:rsidRDefault="00EB5984" w:rsidP="0096321D">
      <w:pPr>
        <w:pStyle w:val="ListParagraph"/>
        <w:rPr>
          <w:rFonts w:cstheme="minorHAnsi"/>
        </w:rPr>
      </w:pPr>
    </w:p>
    <w:sectPr w:rsidR="00EB5984" w:rsidRPr="00EB5984" w:rsidSect="00DC6227">
      <w:pgSz w:w="12240" w:h="15840"/>
      <w:pgMar w:top="94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F2F"/>
    <w:multiLevelType w:val="hybridMultilevel"/>
    <w:tmpl w:val="9544D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B1E55"/>
    <w:multiLevelType w:val="hybridMultilevel"/>
    <w:tmpl w:val="A41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91F69"/>
    <w:multiLevelType w:val="hybridMultilevel"/>
    <w:tmpl w:val="650E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93C91"/>
    <w:multiLevelType w:val="hybridMultilevel"/>
    <w:tmpl w:val="4268F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10A12"/>
    <w:multiLevelType w:val="hybridMultilevel"/>
    <w:tmpl w:val="2326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E037E"/>
    <w:multiLevelType w:val="hybridMultilevel"/>
    <w:tmpl w:val="611CCC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980EB9"/>
    <w:multiLevelType w:val="hybridMultilevel"/>
    <w:tmpl w:val="03D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65FB9"/>
    <w:multiLevelType w:val="hybridMultilevel"/>
    <w:tmpl w:val="2B40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F5E07"/>
    <w:multiLevelType w:val="hybridMultilevel"/>
    <w:tmpl w:val="F152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52B58"/>
    <w:multiLevelType w:val="hybridMultilevel"/>
    <w:tmpl w:val="F77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35F82"/>
    <w:multiLevelType w:val="hybridMultilevel"/>
    <w:tmpl w:val="B1D6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725A4F"/>
    <w:multiLevelType w:val="hybridMultilevel"/>
    <w:tmpl w:val="4458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1407F"/>
    <w:multiLevelType w:val="hybridMultilevel"/>
    <w:tmpl w:val="F3688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9"/>
  </w:num>
  <w:num w:numId="5">
    <w:abstractNumId w:val="10"/>
  </w:num>
  <w:num w:numId="6">
    <w:abstractNumId w:val="6"/>
  </w:num>
  <w:num w:numId="7">
    <w:abstractNumId w:val="3"/>
  </w:num>
  <w:num w:numId="8">
    <w:abstractNumId w:val="2"/>
  </w:num>
  <w:num w:numId="9">
    <w:abstractNumId w:val="11"/>
  </w:num>
  <w:num w:numId="10">
    <w:abstractNumId w:val="4"/>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91"/>
    <w:rsid w:val="00085821"/>
    <w:rsid w:val="001A7572"/>
    <w:rsid w:val="00244159"/>
    <w:rsid w:val="002F2F21"/>
    <w:rsid w:val="003146F5"/>
    <w:rsid w:val="00353A24"/>
    <w:rsid w:val="00430BC1"/>
    <w:rsid w:val="004C4D5C"/>
    <w:rsid w:val="004E5479"/>
    <w:rsid w:val="007C485A"/>
    <w:rsid w:val="007D21CB"/>
    <w:rsid w:val="00845C91"/>
    <w:rsid w:val="00891F2F"/>
    <w:rsid w:val="008D2C69"/>
    <w:rsid w:val="009140F7"/>
    <w:rsid w:val="0096321D"/>
    <w:rsid w:val="009953C0"/>
    <w:rsid w:val="00A41236"/>
    <w:rsid w:val="00A60ACE"/>
    <w:rsid w:val="00AE66A7"/>
    <w:rsid w:val="00B91AF3"/>
    <w:rsid w:val="00D92839"/>
    <w:rsid w:val="00DB6D9C"/>
    <w:rsid w:val="00DC6227"/>
    <w:rsid w:val="00EB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72EF"/>
  <w15:chartTrackingRefBased/>
  <w15:docId w15:val="{27075D15-E468-C143-88D1-D4A1869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47610">
      <w:bodyDiv w:val="1"/>
      <w:marLeft w:val="0"/>
      <w:marRight w:val="0"/>
      <w:marTop w:val="0"/>
      <w:marBottom w:val="0"/>
      <w:divBdr>
        <w:top w:val="none" w:sz="0" w:space="0" w:color="auto"/>
        <w:left w:val="none" w:sz="0" w:space="0" w:color="auto"/>
        <w:bottom w:val="none" w:sz="0" w:space="0" w:color="auto"/>
        <w:right w:val="none" w:sz="0" w:space="0" w:color="auto"/>
      </w:divBdr>
    </w:div>
    <w:div w:id="11367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87BD-FBCD-C24E-8B47-A16C7762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2020-08-12T18:36:00Z</dcterms:created>
  <dcterms:modified xsi:type="dcterms:W3CDTF">2020-08-17T15:02:00Z</dcterms:modified>
</cp:coreProperties>
</file>